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69D8C" w14:textId="1DA783FE" w:rsidR="00E45CF5" w:rsidRDefault="00000000" w:rsidP="0041604D">
      <w:pPr>
        <w:pStyle w:val="Tekstpodstawowy"/>
        <w:spacing w:before="37" w:line="360" w:lineRule="auto"/>
        <w:ind w:left="5591"/>
      </w:pPr>
      <w:r>
        <w:t xml:space="preserve">Wrocław, dnia </w:t>
      </w:r>
      <w:r w:rsidR="005C5594">
        <w:t>3</w:t>
      </w:r>
      <w:r w:rsidR="00442901">
        <w:t>1</w:t>
      </w:r>
      <w:r w:rsidR="005C5594">
        <w:t xml:space="preserve"> </w:t>
      </w:r>
      <w:r w:rsidR="00442901">
        <w:t>października</w:t>
      </w:r>
      <w:r>
        <w:t xml:space="preserve"> 202</w:t>
      </w:r>
      <w:r w:rsidR="003B2721">
        <w:t>5</w:t>
      </w:r>
      <w:r>
        <w:t xml:space="preserve"> r.</w:t>
      </w:r>
    </w:p>
    <w:p w14:paraId="48A6DDA0" w14:textId="77777777" w:rsidR="00E45CF5" w:rsidRDefault="00000000" w:rsidP="0041604D">
      <w:pPr>
        <w:pStyle w:val="Nagwek1"/>
        <w:spacing w:before="46" w:line="360" w:lineRule="auto"/>
      </w:pPr>
      <w:r>
        <w:t>Dolnośląska Wojewódzka Komisja Sędziów</w:t>
      </w:r>
    </w:p>
    <w:p w14:paraId="44910DD4" w14:textId="77777777" w:rsidR="00E45CF5" w:rsidRDefault="00000000" w:rsidP="0041604D">
      <w:pPr>
        <w:pStyle w:val="Tekstpodstawowy"/>
        <w:spacing w:line="360" w:lineRule="auto"/>
        <w:ind w:left="116" w:right="5651"/>
      </w:pPr>
      <w:r>
        <w:t>Przewodniczący: Katarzyna Gergont Członek zarządu: Adrianna Śliwińska</w:t>
      </w:r>
    </w:p>
    <w:p w14:paraId="0BCC5B88" w14:textId="77777777" w:rsidR="00E45CF5" w:rsidRDefault="00E45CF5" w:rsidP="0041604D">
      <w:pPr>
        <w:pStyle w:val="Tekstpodstawowy"/>
        <w:spacing w:before="1" w:line="360" w:lineRule="auto"/>
        <w:rPr>
          <w:sz w:val="27"/>
        </w:rPr>
      </w:pPr>
    </w:p>
    <w:p w14:paraId="39E017E5" w14:textId="77777777" w:rsidR="00E45CF5" w:rsidRDefault="00000000" w:rsidP="0041604D">
      <w:pPr>
        <w:spacing w:line="360" w:lineRule="auto"/>
        <w:ind w:left="3996" w:right="3996"/>
        <w:jc w:val="center"/>
        <w:rPr>
          <w:b/>
          <w:sz w:val="24"/>
        </w:rPr>
      </w:pPr>
      <w:r>
        <w:rPr>
          <w:b/>
          <w:sz w:val="24"/>
          <w:u w:val="single"/>
        </w:rPr>
        <w:t>KOMUNIKAT</w:t>
      </w:r>
    </w:p>
    <w:p w14:paraId="65017B77" w14:textId="77777777" w:rsidR="00E45CF5" w:rsidRDefault="00E45CF5" w:rsidP="0041604D">
      <w:pPr>
        <w:pStyle w:val="Tekstpodstawowy"/>
        <w:spacing w:before="0" w:line="360" w:lineRule="auto"/>
        <w:rPr>
          <w:b/>
          <w:sz w:val="27"/>
        </w:rPr>
      </w:pPr>
    </w:p>
    <w:p w14:paraId="7D99C93F" w14:textId="145C739E" w:rsidR="00E45CF5" w:rsidRPr="0041604D" w:rsidRDefault="00000000" w:rsidP="007F245B">
      <w:pPr>
        <w:pStyle w:val="Tekstpodstawowy"/>
        <w:spacing w:before="52" w:line="360" w:lineRule="auto"/>
        <w:ind w:right="-45" w:firstLine="720"/>
        <w:jc w:val="both"/>
        <w:rPr>
          <w:b/>
          <w:bCs/>
        </w:rPr>
      </w:pPr>
      <w:r>
        <w:t>Niniejszym informujemy, że dnia 3</w:t>
      </w:r>
      <w:r w:rsidR="00442901">
        <w:t>0</w:t>
      </w:r>
      <w:r>
        <w:t xml:space="preserve"> listopada 202</w:t>
      </w:r>
      <w:r w:rsidR="00442901">
        <w:t>5</w:t>
      </w:r>
      <w:r>
        <w:t xml:space="preserve"> r. (</w:t>
      </w:r>
      <w:r w:rsidR="00442901">
        <w:t>niedziela</w:t>
      </w:r>
      <w:r>
        <w:t>) odbędzie się</w:t>
      </w:r>
      <w:r w:rsidR="007617FD">
        <w:t xml:space="preserve"> </w:t>
      </w:r>
      <w:r w:rsidRPr="007617FD">
        <w:rPr>
          <w:b/>
          <w:bCs/>
        </w:rPr>
        <w:t>Walne</w:t>
      </w:r>
      <w:r w:rsidR="007F245B">
        <w:rPr>
          <w:b/>
          <w:bCs/>
        </w:rPr>
        <w:t xml:space="preserve"> </w:t>
      </w:r>
      <w:r w:rsidRPr="007617FD">
        <w:rPr>
          <w:b/>
          <w:bCs/>
        </w:rPr>
        <w:t>Zgromadzenie Dolnośląskiej Wojewódzkiej Komisji Sędziów</w:t>
      </w:r>
      <w:r>
        <w:t>.</w:t>
      </w:r>
      <w:r w:rsidR="0041604D">
        <w:t xml:space="preserve"> </w:t>
      </w:r>
      <w:r w:rsidRPr="0041604D">
        <w:t xml:space="preserve">Zgromadzenie, ze względu na </w:t>
      </w:r>
      <w:r w:rsidR="005C5594" w:rsidRPr="0041604D">
        <w:t>rozwój technologii komunikacyjnych oraz ułatwienie dla uczestników z różnych regionów województwa</w:t>
      </w:r>
      <w:r w:rsidRPr="0041604D">
        <w:t xml:space="preserve">, odbędzie się za pośrednictwem platformy internetowej „Google </w:t>
      </w:r>
      <w:proofErr w:type="spellStart"/>
      <w:r w:rsidRPr="0041604D">
        <w:t>Meet</w:t>
      </w:r>
      <w:proofErr w:type="spellEnd"/>
      <w:r w:rsidRPr="0041604D">
        <w:t>”.</w:t>
      </w:r>
    </w:p>
    <w:p w14:paraId="0FCA65E8" w14:textId="77777777" w:rsidR="00E45CF5" w:rsidRDefault="00E45CF5" w:rsidP="0041604D">
      <w:pPr>
        <w:pStyle w:val="Tekstpodstawowy"/>
        <w:spacing w:before="7" w:line="360" w:lineRule="auto"/>
        <w:rPr>
          <w:b/>
          <w:sz w:val="27"/>
        </w:rPr>
      </w:pPr>
    </w:p>
    <w:p w14:paraId="62B43E09" w14:textId="77777777" w:rsidR="00E45CF5" w:rsidRDefault="00000000" w:rsidP="0041604D">
      <w:pPr>
        <w:pStyle w:val="Nagwek1"/>
        <w:spacing w:line="360" w:lineRule="auto"/>
      </w:pPr>
      <w:r>
        <w:t>Termin Walnego Zgromadzenia:</w:t>
      </w:r>
    </w:p>
    <w:p w14:paraId="37BCC76C" w14:textId="20B52DAD" w:rsidR="00E45CF5" w:rsidRDefault="00000000" w:rsidP="0041604D">
      <w:pPr>
        <w:pStyle w:val="Tekstpodstawowy"/>
        <w:spacing w:before="146" w:line="360" w:lineRule="auto"/>
        <w:ind w:left="116"/>
      </w:pPr>
      <w:r>
        <w:t>3</w:t>
      </w:r>
      <w:r w:rsidR="00442901">
        <w:t xml:space="preserve">0 </w:t>
      </w:r>
      <w:r>
        <w:t>listopada 202</w:t>
      </w:r>
      <w:r w:rsidR="00442901">
        <w:t>5</w:t>
      </w:r>
      <w:r>
        <w:t xml:space="preserve"> r.</w:t>
      </w:r>
    </w:p>
    <w:p w14:paraId="603B4024" w14:textId="69CC8A08" w:rsidR="00E45CF5" w:rsidRDefault="00000000" w:rsidP="0041604D">
      <w:pPr>
        <w:pStyle w:val="Tekstpodstawowy"/>
        <w:spacing w:line="360" w:lineRule="auto"/>
        <w:ind w:left="116" w:right="7101"/>
      </w:pPr>
      <w:r>
        <w:t xml:space="preserve">I termin: godz. </w:t>
      </w:r>
      <w:r w:rsidR="00B33077">
        <w:t>17</w:t>
      </w:r>
      <w:r>
        <w:t xml:space="preserve">.00 II termin: godz. </w:t>
      </w:r>
      <w:r w:rsidR="00B33077">
        <w:t>17</w:t>
      </w:r>
      <w:r>
        <w:t>.15</w:t>
      </w:r>
    </w:p>
    <w:p w14:paraId="5C1890F9" w14:textId="77777777" w:rsidR="00E45CF5" w:rsidRDefault="00E45CF5" w:rsidP="0041604D">
      <w:pPr>
        <w:pStyle w:val="Tekstpodstawowy"/>
        <w:spacing w:before="1" w:line="360" w:lineRule="auto"/>
        <w:rPr>
          <w:sz w:val="27"/>
        </w:rPr>
      </w:pPr>
    </w:p>
    <w:p w14:paraId="357E8FE0" w14:textId="77777777" w:rsidR="00E45CF5" w:rsidRDefault="00000000" w:rsidP="0041604D">
      <w:pPr>
        <w:pStyle w:val="Nagwek1"/>
        <w:spacing w:before="1" w:line="360" w:lineRule="auto"/>
      </w:pPr>
      <w:r>
        <w:t>Planowany porządek obrad:</w:t>
      </w:r>
    </w:p>
    <w:p w14:paraId="53626209" w14:textId="77777777" w:rsidR="00E45CF5" w:rsidRDefault="00000000" w:rsidP="0041604D">
      <w:pPr>
        <w:pStyle w:val="Akapitzlist"/>
        <w:numPr>
          <w:ilvl w:val="0"/>
          <w:numId w:val="2"/>
        </w:numPr>
        <w:tabs>
          <w:tab w:val="left" w:pos="355"/>
        </w:tabs>
        <w:spacing w:before="148" w:line="360" w:lineRule="auto"/>
        <w:ind w:hanging="239"/>
        <w:rPr>
          <w:sz w:val="24"/>
        </w:rPr>
      </w:pPr>
      <w:r>
        <w:rPr>
          <w:sz w:val="24"/>
        </w:rPr>
        <w:t>Rozpoczęcie</w:t>
      </w:r>
      <w:r>
        <w:rPr>
          <w:spacing w:val="-2"/>
          <w:sz w:val="24"/>
        </w:rPr>
        <w:t xml:space="preserve"> </w:t>
      </w:r>
      <w:r>
        <w:rPr>
          <w:sz w:val="24"/>
        </w:rPr>
        <w:t>zebrania</w:t>
      </w:r>
    </w:p>
    <w:p w14:paraId="0057CF10" w14:textId="77777777" w:rsidR="00E45CF5" w:rsidRDefault="00000000" w:rsidP="0041604D">
      <w:pPr>
        <w:pStyle w:val="Akapitzlist"/>
        <w:numPr>
          <w:ilvl w:val="0"/>
          <w:numId w:val="2"/>
        </w:numPr>
        <w:tabs>
          <w:tab w:val="left" w:pos="355"/>
        </w:tabs>
        <w:spacing w:line="360" w:lineRule="auto"/>
        <w:ind w:hanging="239"/>
        <w:rPr>
          <w:sz w:val="24"/>
        </w:rPr>
      </w:pPr>
      <w:r>
        <w:rPr>
          <w:sz w:val="24"/>
        </w:rPr>
        <w:t>Wybór prowadzącego i</w:t>
      </w:r>
      <w:r>
        <w:rPr>
          <w:spacing w:val="-3"/>
          <w:sz w:val="24"/>
        </w:rPr>
        <w:t xml:space="preserve"> </w:t>
      </w:r>
      <w:r>
        <w:rPr>
          <w:sz w:val="24"/>
        </w:rPr>
        <w:t>protokolanta</w:t>
      </w:r>
    </w:p>
    <w:p w14:paraId="43AF397B" w14:textId="77777777" w:rsidR="00E45CF5" w:rsidRDefault="00000000" w:rsidP="0041604D">
      <w:pPr>
        <w:pStyle w:val="Akapitzlist"/>
        <w:numPr>
          <w:ilvl w:val="0"/>
          <w:numId w:val="2"/>
        </w:numPr>
        <w:tabs>
          <w:tab w:val="left" w:pos="355"/>
        </w:tabs>
        <w:spacing w:line="360" w:lineRule="auto"/>
        <w:ind w:hanging="239"/>
        <w:rPr>
          <w:sz w:val="24"/>
        </w:rPr>
      </w:pPr>
      <w:r>
        <w:rPr>
          <w:sz w:val="24"/>
        </w:rPr>
        <w:t>Zatwierdzenie porządku</w:t>
      </w:r>
      <w:r>
        <w:rPr>
          <w:spacing w:val="-1"/>
          <w:sz w:val="24"/>
        </w:rPr>
        <w:t xml:space="preserve"> </w:t>
      </w:r>
      <w:r>
        <w:rPr>
          <w:sz w:val="24"/>
        </w:rPr>
        <w:t>zebrania</w:t>
      </w:r>
    </w:p>
    <w:p w14:paraId="343D0505" w14:textId="77777777" w:rsidR="00E45CF5" w:rsidRDefault="00000000" w:rsidP="0041604D">
      <w:pPr>
        <w:pStyle w:val="Akapitzlist"/>
        <w:numPr>
          <w:ilvl w:val="0"/>
          <w:numId w:val="2"/>
        </w:numPr>
        <w:tabs>
          <w:tab w:val="left" w:pos="355"/>
        </w:tabs>
        <w:spacing w:before="46" w:line="360" w:lineRule="auto"/>
        <w:ind w:hanging="239"/>
        <w:rPr>
          <w:sz w:val="24"/>
        </w:rPr>
      </w:pPr>
      <w:r>
        <w:rPr>
          <w:sz w:val="24"/>
        </w:rPr>
        <w:t>Sprawozdanie ustępującego Zarządu WKS</w:t>
      </w:r>
    </w:p>
    <w:p w14:paraId="23F650CF" w14:textId="77777777" w:rsidR="00E45CF5" w:rsidRDefault="00000000" w:rsidP="0041604D">
      <w:pPr>
        <w:pStyle w:val="Akapitzlist"/>
        <w:numPr>
          <w:ilvl w:val="0"/>
          <w:numId w:val="2"/>
        </w:numPr>
        <w:tabs>
          <w:tab w:val="left" w:pos="355"/>
        </w:tabs>
        <w:spacing w:line="360" w:lineRule="auto"/>
        <w:ind w:hanging="239"/>
        <w:rPr>
          <w:sz w:val="24"/>
        </w:rPr>
      </w:pPr>
      <w:r>
        <w:rPr>
          <w:sz w:val="24"/>
        </w:rPr>
        <w:t>Dyskusja nad sprawozdaniem</w:t>
      </w:r>
    </w:p>
    <w:p w14:paraId="3B86CD52" w14:textId="77777777" w:rsidR="00E45CF5" w:rsidRDefault="00000000" w:rsidP="0041604D">
      <w:pPr>
        <w:pStyle w:val="Akapitzlist"/>
        <w:numPr>
          <w:ilvl w:val="0"/>
          <w:numId w:val="2"/>
        </w:numPr>
        <w:tabs>
          <w:tab w:val="left" w:pos="355"/>
        </w:tabs>
        <w:spacing w:line="360" w:lineRule="auto"/>
        <w:ind w:hanging="239"/>
        <w:rPr>
          <w:sz w:val="24"/>
        </w:rPr>
      </w:pPr>
      <w:r>
        <w:rPr>
          <w:sz w:val="24"/>
        </w:rPr>
        <w:t>Zgłoszenie kandydatur na przewodniczącego</w:t>
      </w:r>
      <w:r>
        <w:rPr>
          <w:spacing w:val="-6"/>
          <w:sz w:val="24"/>
        </w:rPr>
        <w:t xml:space="preserve"> </w:t>
      </w:r>
      <w:r>
        <w:rPr>
          <w:sz w:val="24"/>
        </w:rPr>
        <w:t>WKS</w:t>
      </w:r>
    </w:p>
    <w:p w14:paraId="3D7F9E80" w14:textId="4CCD4A69" w:rsidR="00E45CF5" w:rsidRDefault="00000000" w:rsidP="0041604D">
      <w:pPr>
        <w:pStyle w:val="Akapitzlist"/>
        <w:numPr>
          <w:ilvl w:val="0"/>
          <w:numId w:val="2"/>
        </w:numPr>
        <w:tabs>
          <w:tab w:val="left" w:pos="355"/>
        </w:tabs>
        <w:spacing w:before="45" w:line="360" w:lineRule="auto"/>
        <w:ind w:hanging="239"/>
        <w:rPr>
          <w:sz w:val="24"/>
        </w:rPr>
      </w:pPr>
      <w:r>
        <w:rPr>
          <w:sz w:val="24"/>
        </w:rPr>
        <w:t>Wybór przewodniczącego WKS na kadencję</w:t>
      </w:r>
      <w:r>
        <w:rPr>
          <w:spacing w:val="-4"/>
          <w:sz w:val="24"/>
        </w:rPr>
        <w:t xml:space="preserve"> </w:t>
      </w:r>
      <w:r>
        <w:rPr>
          <w:sz w:val="24"/>
        </w:rPr>
        <w:t>202</w:t>
      </w:r>
      <w:r w:rsidR="00442901">
        <w:rPr>
          <w:sz w:val="24"/>
        </w:rPr>
        <w:t>5</w:t>
      </w:r>
      <w:r>
        <w:rPr>
          <w:sz w:val="24"/>
        </w:rPr>
        <w:t>-202</w:t>
      </w:r>
      <w:r w:rsidR="00442901">
        <w:rPr>
          <w:sz w:val="24"/>
        </w:rPr>
        <w:t>7</w:t>
      </w:r>
    </w:p>
    <w:p w14:paraId="63F07AED" w14:textId="77777777" w:rsidR="00E45CF5" w:rsidRDefault="00000000" w:rsidP="0041604D">
      <w:pPr>
        <w:pStyle w:val="Akapitzlist"/>
        <w:numPr>
          <w:ilvl w:val="0"/>
          <w:numId w:val="2"/>
        </w:numPr>
        <w:tabs>
          <w:tab w:val="left" w:pos="355"/>
        </w:tabs>
        <w:spacing w:line="360" w:lineRule="auto"/>
        <w:ind w:hanging="239"/>
        <w:rPr>
          <w:sz w:val="24"/>
        </w:rPr>
      </w:pPr>
      <w:r>
        <w:rPr>
          <w:sz w:val="24"/>
        </w:rPr>
        <w:t>Zgłoszenie kandydatów do Zarządu WKS</w:t>
      </w:r>
    </w:p>
    <w:p w14:paraId="1BA8BB8E" w14:textId="75C2C748" w:rsidR="00E45CF5" w:rsidRDefault="00000000" w:rsidP="0041604D">
      <w:pPr>
        <w:pStyle w:val="Akapitzlist"/>
        <w:numPr>
          <w:ilvl w:val="0"/>
          <w:numId w:val="2"/>
        </w:numPr>
        <w:tabs>
          <w:tab w:val="left" w:pos="355"/>
        </w:tabs>
        <w:spacing w:before="46" w:line="360" w:lineRule="auto"/>
        <w:ind w:left="116" w:right="3666" w:firstLine="0"/>
        <w:rPr>
          <w:sz w:val="24"/>
        </w:rPr>
      </w:pPr>
      <w:r>
        <w:rPr>
          <w:sz w:val="24"/>
        </w:rPr>
        <w:t>Wybór członków Zarządu WKS na kadencję 202</w:t>
      </w:r>
      <w:r w:rsidR="00442901">
        <w:rPr>
          <w:sz w:val="24"/>
        </w:rPr>
        <w:t>5</w:t>
      </w:r>
      <w:r>
        <w:rPr>
          <w:sz w:val="24"/>
        </w:rPr>
        <w:t>-202</w:t>
      </w:r>
      <w:r w:rsidR="00442901">
        <w:rPr>
          <w:sz w:val="24"/>
        </w:rPr>
        <w:t>7</w:t>
      </w:r>
      <w:r>
        <w:rPr>
          <w:sz w:val="24"/>
        </w:rPr>
        <w:t xml:space="preserve"> 10.Zgłoszenie wniosków do</w:t>
      </w:r>
      <w:r>
        <w:rPr>
          <w:spacing w:val="-8"/>
          <w:sz w:val="24"/>
        </w:rPr>
        <w:t xml:space="preserve"> </w:t>
      </w:r>
      <w:r>
        <w:rPr>
          <w:sz w:val="24"/>
        </w:rPr>
        <w:t>dyskusji</w:t>
      </w:r>
    </w:p>
    <w:p w14:paraId="332FE7D1" w14:textId="77777777" w:rsidR="00E45CF5" w:rsidRDefault="00000000" w:rsidP="0041604D">
      <w:pPr>
        <w:pStyle w:val="Akapitzlist"/>
        <w:numPr>
          <w:ilvl w:val="0"/>
          <w:numId w:val="1"/>
        </w:numPr>
        <w:tabs>
          <w:tab w:val="left" w:pos="423"/>
        </w:tabs>
        <w:spacing w:before="0" w:line="360" w:lineRule="auto"/>
        <w:rPr>
          <w:sz w:val="24"/>
        </w:rPr>
      </w:pPr>
      <w:r>
        <w:rPr>
          <w:sz w:val="24"/>
        </w:rPr>
        <w:t>Dyskusja nad</w:t>
      </w:r>
      <w:r>
        <w:rPr>
          <w:spacing w:val="-2"/>
          <w:sz w:val="24"/>
        </w:rPr>
        <w:t xml:space="preserve"> </w:t>
      </w:r>
      <w:r>
        <w:rPr>
          <w:sz w:val="24"/>
        </w:rPr>
        <w:t>wnioskami</w:t>
      </w:r>
    </w:p>
    <w:p w14:paraId="0D37E7D5" w14:textId="4FCB0FB7" w:rsidR="00E45CF5" w:rsidRPr="0041604D" w:rsidRDefault="00000000" w:rsidP="0041604D">
      <w:pPr>
        <w:pStyle w:val="Akapitzlist"/>
        <w:numPr>
          <w:ilvl w:val="0"/>
          <w:numId w:val="1"/>
        </w:numPr>
        <w:tabs>
          <w:tab w:val="left" w:pos="423"/>
        </w:tabs>
        <w:spacing w:before="45" w:line="360" w:lineRule="auto"/>
        <w:rPr>
          <w:sz w:val="24"/>
        </w:rPr>
      </w:pPr>
      <w:r>
        <w:rPr>
          <w:sz w:val="24"/>
        </w:rPr>
        <w:t>Zakończenie</w:t>
      </w:r>
      <w:r>
        <w:rPr>
          <w:spacing w:val="-2"/>
          <w:sz w:val="24"/>
        </w:rPr>
        <w:t xml:space="preserve"> </w:t>
      </w:r>
      <w:r>
        <w:rPr>
          <w:sz w:val="24"/>
        </w:rPr>
        <w:t>zebrania</w:t>
      </w:r>
    </w:p>
    <w:p w14:paraId="34C598D7" w14:textId="61A61C3D" w:rsidR="00E45CF5" w:rsidRDefault="00000000" w:rsidP="0041604D">
      <w:pPr>
        <w:pStyle w:val="Tekstpodstawowy"/>
        <w:spacing w:before="1" w:line="360" w:lineRule="auto"/>
        <w:ind w:left="3577" w:right="635" w:hanging="2931"/>
      </w:pPr>
      <w:r>
        <w:t>Wszystkich sędziów prosimy o potwierdzenie uczestnictwa do dnia 2</w:t>
      </w:r>
      <w:r w:rsidR="00442901">
        <w:t>9</w:t>
      </w:r>
      <w:r>
        <w:t xml:space="preserve"> listopada b.r. </w:t>
      </w:r>
      <w:r w:rsidRPr="0041604D">
        <w:rPr>
          <w:b/>
          <w:bCs/>
        </w:rPr>
        <w:t>(kasiagergont@wp.pl)</w:t>
      </w:r>
    </w:p>
    <w:sectPr w:rsidR="00E45CF5">
      <w:type w:val="continuous"/>
      <w:pgSz w:w="11910" w:h="16840"/>
      <w:pgMar w:top="13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panose1 w:val="020B0604020202020204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632"/>
    <w:multiLevelType w:val="hybridMultilevel"/>
    <w:tmpl w:val="AC0CB2E0"/>
    <w:lvl w:ilvl="0" w:tplc="AADA1ABC">
      <w:start w:val="11"/>
      <w:numFmt w:val="decimal"/>
      <w:lvlText w:val="%1."/>
      <w:lvlJc w:val="left"/>
      <w:pPr>
        <w:ind w:left="422" w:hanging="307"/>
        <w:jc w:val="left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pl-PL" w:eastAsia="en-US" w:bidi="ar-SA"/>
      </w:rPr>
    </w:lvl>
    <w:lvl w:ilvl="1" w:tplc="01C644D6">
      <w:numFmt w:val="bullet"/>
      <w:lvlText w:val="•"/>
      <w:lvlJc w:val="left"/>
      <w:pPr>
        <w:ind w:left="1308" w:hanging="307"/>
      </w:pPr>
      <w:rPr>
        <w:rFonts w:hint="default"/>
        <w:lang w:val="pl-PL" w:eastAsia="en-US" w:bidi="ar-SA"/>
      </w:rPr>
    </w:lvl>
    <w:lvl w:ilvl="2" w:tplc="4A96C686">
      <w:numFmt w:val="bullet"/>
      <w:lvlText w:val="•"/>
      <w:lvlJc w:val="left"/>
      <w:pPr>
        <w:ind w:left="2197" w:hanging="307"/>
      </w:pPr>
      <w:rPr>
        <w:rFonts w:hint="default"/>
        <w:lang w:val="pl-PL" w:eastAsia="en-US" w:bidi="ar-SA"/>
      </w:rPr>
    </w:lvl>
    <w:lvl w:ilvl="3" w:tplc="89ECC4EE">
      <w:numFmt w:val="bullet"/>
      <w:lvlText w:val="•"/>
      <w:lvlJc w:val="left"/>
      <w:pPr>
        <w:ind w:left="3085" w:hanging="307"/>
      </w:pPr>
      <w:rPr>
        <w:rFonts w:hint="default"/>
        <w:lang w:val="pl-PL" w:eastAsia="en-US" w:bidi="ar-SA"/>
      </w:rPr>
    </w:lvl>
    <w:lvl w:ilvl="4" w:tplc="95880292">
      <w:numFmt w:val="bullet"/>
      <w:lvlText w:val="•"/>
      <w:lvlJc w:val="left"/>
      <w:pPr>
        <w:ind w:left="3974" w:hanging="307"/>
      </w:pPr>
      <w:rPr>
        <w:rFonts w:hint="default"/>
        <w:lang w:val="pl-PL" w:eastAsia="en-US" w:bidi="ar-SA"/>
      </w:rPr>
    </w:lvl>
    <w:lvl w:ilvl="5" w:tplc="F4E464AA">
      <w:numFmt w:val="bullet"/>
      <w:lvlText w:val="•"/>
      <w:lvlJc w:val="left"/>
      <w:pPr>
        <w:ind w:left="4863" w:hanging="307"/>
      </w:pPr>
      <w:rPr>
        <w:rFonts w:hint="default"/>
        <w:lang w:val="pl-PL" w:eastAsia="en-US" w:bidi="ar-SA"/>
      </w:rPr>
    </w:lvl>
    <w:lvl w:ilvl="6" w:tplc="67F2198E">
      <w:numFmt w:val="bullet"/>
      <w:lvlText w:val="•"/>
      <w:lvlJc w:val="left"/>
      <w:pPr>
        <w:ind w:left="5751" w:hanging="307"/>
      </w:pPr>
      <w:rPr>
        <w:rFonts w:hint="default"/>
        <w:lang w:val="pl-PL" w:eastAsia="en-US" w:bidi="ar-SA"/>
      </w:rPr>
    </w:lvl>
    <w:lvl w:ilvl="7" w:tplc="A268F7A2">
      <w:numFmt w:val="bullet"/>
      <w:lvlText w:val="•"/>
      <w:lvlJc w:val="left"/>
      <w:pPr>
        <w:ind w:left="6640" w:hanging="307"/>
      </w:pPr>
      <w:rPr>
        <w:rFonts w:hint="default"/>
        <w:lang w:val="pl-PL" w:eastAsia="en-US" w:bidi="ar-SA"/>
      </w:rPr>
    </w:lvl>
    <w:lvl w:ilvl="8" w:tplc="9D4E5A4A">
      <w:numFmt w:val="bullet"/>
      <w:lvlText w:val="•"/>
      <w:lvlJc w:val="left"/>
      <w:pPr>
        <w:ind w:left="7529" w:hanging="307"/>
      </w:pPr>
      <w:rPr>
        <w:rFonts w:hint="default"/>
        <w:lang w:val="pl-PL" w:eastAsia="en-US" w:bidi="ar-SA"/>
      </w:rPr>
    </w:lvl>
  </w:abstractNum>
  <w:abstractNum w:abstractNumId="1" w15:restartNumberingAfterBreak="0">
    <w:nsid w:val="571D2F02"/>
    <w:multiLevelType w:val="hybridMultilevel"/>
    <w:tmpl w:val="4988665A"/>
    <w:lvl w:ilvl="0" w:tplc="023C29F8">
      <w:start w:val="1"/>
      <w:numFmt w:val="decimal"/>
      <w:lvlText w:val="%1."/>
      <w:lvlJc w:val="left"/>
      <w:pPr>
        <w:ind w:left="354" w:hanging="238"/>
        <w:jc w:val="left"/>
      </w:pPr>
      <w:rPr>
        <w:rFonts w:ascii="Carlito" w:eastAsia="Carlito" w:hAnsi="Carlito" w:cs="Carlito" w:hint="default"/>
        <w:w w:val="100"/>
        <w:sz w:val="24"/>
        <w:szCs w:val="24"/>
        <w:lang w:val="pl-PL" w:eastAsia="en-US" w:bidi="ar-SA"/>
      </w:rPr>
    </w:lvl>
    <w:lvl w:ilvl="1" w:tplc="7AE05144">
      <w:numFmt w:val="bullet"/>
      <w:lvlText w:val="•"/>
      <w:lvlJc w:val="left"/>
      <w:pPr>
        <w:ind w:left="1254" w:hanging="238"/>
      </w:pPr>
      <w:rPr>
        <w:rFonts w:hint="default"/>
        <w:lang w:val="pl-PL" w:eastAsia="en-US" w:bidi="ar-SA"/>
      </w:rPr>
    </w:lvl>
    <w:lvl w:ilvl="2" w:tplc="30EE89F2">
      <w:numFmt w:val="bullet"/>
      <w:lvlText w:val="•"/>
      <w:lvlJc w:val="left"/>
      <w:pPr>
        <w:ind w:left="2149" w:hanging="238"/>
      </w:pPr>
      <w:rPr>
        <w:rFonts w:hint="default"/>
        <w:lang w:val="pl-PL" w:eastAsia="en-US" w:bidi="ar-SA"/>
      </w:rPr>
    </w:lvl>
    <w:lvl w:ilvl="3" w:tplc="7EE6D2CA">
      <w:numFmt w:val="bullet"/>
      <w:lvlText w:val="•"/>
      <w:lvlJc w:val="left"/>
      <w:pPr>
        <w:ind w:left="3043" w:hanging="238"/>
      </w:pPr>
      <w:rPr>
        <w:rFonts w:hint="default"/>
        <w:lang w:val="pl-PL" w:eastAsia="en-US" w:bidi="ar-SA"/>
      </w:rPr>
    </w:lvl>
    <w:lvl w:ilvl="4" w:tplc="1C7C1A7E">
      <w:numFmt w:val="bullet"/>
      <w:lvlText w:val="•"/>
      <w:lvlJc w:val="left"/>
      <w:pPr>
        <w:ind w:left="3938" w:hanging="238"/>
      </w:pPr>
      <w:rPr>
        <w:rFonts w:hint="default"/>
        <w:lang w:val="pl-PL" w:eastAsia="en-US" w:bidi="ar-SA"/>
      </w:rPr>
    </w:lvl>
    <w:lvl w:ilvl="5" w:tplc="D744F280">
      <w:numFmt w:val="bullet"/>
      <w:lvlText w:val="•"/>
      <w:lvlJc w:val="left"/>
      <w:pPr>
        <w:ind w:left="4833" w:hanging="238"/>
      </w:pPr>
      <w:rPr>
        <w:rFonts w:hint="default"/>
        <w:lang w:val="pl-PL" w:eastAsia="en-US" w:bidi="ar-SA"/>
      </w:rPr>
    </w:lvl>
    <w:lvl w:ilvl="6" w:tplc="9AC87A48">
      <w:numFmt w:val="bullet"/>
      <w:lvlText w:val="•"/>
      <w:lvlJc w:val="left"/>
      <w:pPr>
        <w:ind w:left="5727" w:hanging="238"/>
      </w:pPr>
      <w:rPr>
        <w:rFonts w:hint="default"/>
        <w:lang w:val="pl-PL" w:eastAsia="en-US" w:bidi="ar-SA"/>
      </w:rPr>
    </w:lvl>
    <w:lvl w:ilvl="7" w:tplc="8592B704">
      <w:numFmt w:val="bullet"/>
      <w:lvlText w:val="•"/>
      <w:lvlJc w:val="left"/>
      <w:pPr>
        <w:ind w:left="6622" w:hanging="238"/>
      </w:pPr>
      <w:rPr>
        <w:rFonts w:hint="default"/>
        <w:lang w:val="pl-PL" w:eastAsia="en-US" w:bidi="ar-SA"/>
      </w:rPr>
    </w:lvl>
    <w:lvl w:ilvl="8" w:tplc="8DC66410">
      <w:numFmt w:val="bullet"/>
      <w:lvlText w:val="•"/>
      <w:lvlJc w:val="left"/>
      <w:pPr>
        <w:ind w:left="7517" w:hanging="238"/>
      </w:pPr>
      <w:rPr>
        <w:rFonts w:hint="default"/>
        <w:lang w:val="pl-PL" w:eastAsia="en-US" w:bidi="ar-SA"/>
      </w:rPr>
    </w:lvl>
  </w:abstractNum>
  <w:num w:numId="1" w16cid:durableId="294215845">
    <w:abstractNumId w:val="0"/>
  </w:num>
  <w:num w:numId="2" w16cid:durableId="1135681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F5"/>
    <w:rsid w:val="003B2721"/>
    <w:rsid w:val="0041604D"/>
    <w:rsid w:val="00442901"/>
    <w:rsid w:val="005C5594"/>
    <w:rsid w:val="007617FD"/>
    <w:rsid w:val="007F245B"/>
    <w:rsid w:val="00B33077"/>
    <w:rsid w:val="00E25C08"/>
    <w:rsid w:val="00E4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32F4"/>
  <w15:docId w15:val="{2495C30D-B6B5-4AB4-B5BE-D7909B593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3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43"/>
      <w:ind w:left="354" w:hanging="239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972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Biuro Factor</cp:lastModifiedBy>
  <cp:revision>3</cp:revision>
  <dcterms:created xsi:type="dcterms:W3CDTF">2025-10-31T10:30:00Z</dcterms:created>
  <dcterms:modified xsi:type="dcterms:W3CDTF">2025-10-31T10:30:00Z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2023-09-30T00:00:00Z</vt:filetime>
  </property>
</Properties>
</file>